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3A71F">
      <w:pPr>
        <w:pStyle w:val="19"/>
        <w:keepNext w:val="0"/>
        <w:keepLines w:val="0"/>
        <w:widowControl/>
        <w:suppressLineNumbers w:val="0"/>
      </w:pPr>
      <w:bookmarkStart w:id="0" w:name="_Toc83232959"/>
      <w:bookmarkStart w:id="1" w:name="block-2294916"/>
      <w:r>
        <w:drawing>
          <wp:inline distT="0" distB="0" distL="114300" distR="114300">
            <wp:extent cx="6005830" cy="8261350"/>
            <wp:effectExtent l="0" t="0" r="13970" b="1397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826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03D67B">
      <w:pPr>
        <w:spacing w:after="0" w:line="240" w:lineRule="auto"/>
        <w:jc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</w:p>
    <w:p w14:paraId="474B629A">
      <w:pPr>
        <w:spacing w:after="0" w:line="240" w:lineRule="auto"/>
        <w:jc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</w:p>
    <w:p w14:paraId="7C5F5F15">
      <w:pPr>
        <w:spacing w:after="0" w:line="240" w:lineRule="auto"/>
        <w:jc w:val="left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ПОЯСНИТЕЛЬНАЯ ЗАПИСКА</w:t>
      </w:r>
      <w:bookmarkEnd w:id="0"/>
    </w:p>
    <w:p w14:paraId="5B181C5F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</w:p>
    <w:p w14:paraId="28CD4038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> </w:t>
      </w: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 xml:space="preserve">  64101) (далее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> </w:t>
      </w: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 xml:space="preserve"> – ФГОС ООО),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рабочей программы основного общего образования по предмету «Математика»,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14:paraId="4AFCC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CD4D07">
      <w:pPr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</w:pPr>
      <w:bookmarkStart w:id="2" w:name="_Toc83232960"/>
      <w:r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  <w:t>Общая характеристика учебного предмета «Математика»</w:t>
      </w:r>
      <w:bookmarkEnd w:id="2"/>
    </w:p>
    <w:p w14:paraId="47169D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ЗПР. Учебный предмет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14:paraId="761BAFF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540ECF8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0837E5C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15F100D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ЗПР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14:paraId="63B1147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14:paraId="7F7867F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14:paraId="29C813F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14:paraId="36574C3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14:paraId="1E2BC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14:paraId="675F7B7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 w14:paraId="7B5DE6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3" w:name="_Toc83232961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Цели и задачи изучения учебного предмета «Математика»</w:t>
      </w:r>
      <w:bookmarkEnd w:id="3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 xml:space="preserve">  </w:t>
      </w:r>
    </w:p>
    <w:p w14:paraId="7A0BA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Приоритетными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целями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обучения математике в 5–9 классах являются:</w:t>
      </w:r>
    </w:p>
    <w:p w14:paraId="24C8D857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14:paraId="4962B13B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6BBE3830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14:paraId="2688C365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</w:t>
      </w:r>
      <w:bookmarkStart w:id="9" w:name="_GoBack"/>
      <w:bookmarkEnd w:id="9"/>
      <w:r>
        <w:rPr>
          <w:rFonts w:eastAsia="Arial Unicode MS" w:cs="Times New Roman"/>
          <w:kern w:val="1"/>
          <w:sz w:val="24"/>
          <w:szCs w:val="24"/>
        </w:rPr>
        <w:t>математический аппарат для решения практико-ориентированных задач, интерпретировать и оценивать полученные результаты.</w:t>
      </w:r>
    </w:p>
    <w:p w14:paraId="2533E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этих целей обеспечивается решением следующих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задач:</w:t>
      </w:r>
    </w:p>
    <w:p w14:paraId="78267101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14:paraId="121A1CDB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14:paraId="7D80C291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14:paraId="1F5A9245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развивать понятийное мышления обучающихся с ЗПР;</w:t>
      </w:r>
    </w:p>
    <w:p w14:paraId="0875D246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14:paraId="5DEB80F5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14:paraId="42DAD524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сформировать устойчивый интерес учащихся к предмету;</w:t>
      </w:r>
    </w:p>
    <w:p w14:paraId="50D26832">
      <w:pPr>
        <w:pStyle w:val="29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 w:val="24"/>
          <w:szCs w:val="24"/>
        </w:rPr>
      </w:pPr>
      <w:r>
        <w:rPr>
          <w:rFonts w:eastAsia="Arial Unicode MS" w:cs="Times New Roman"/>
          <w:kern w:val="1"/>
          <w:sz w:val="24"/>
          <w:szCs w:val="24"/>
        </w:rPr>
        <w:t>выявлять и развивать математические и творческие способности.</w:t>
      </w:r>
    </w:p>
    <w:p w14:paraId="458ADC69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14:paraId="7FE8C2F0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рабочей программе основного общего образования.</w:t>
      </w:r>
    </w:p>
    <w:p w14:paraId="791A8D7D">
      <w:pPr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</w:pPr>
    </w:p>
    <w:p w14:paraId="5DCAF7AA">
      <w:pPr>
        <w:spacing w:after="0" w:line="240" w:lineRule="auto"/>
        <w:ind w:firstLine="709"/>
        <w:jc w:val="both"/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val="ru-RU"/>
        </w:rPr>
        <w:t>Особенности отбора и адаптации учебного материала по математике</w:t>
      </w:r>
    </w:p>
    <w:p w14:paraId="06026F26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14:paraId="38C695A0"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</w:pPr>
      <w:r>
        <w:rPr>
          <w:rFonts w:ascii="Times New Roman" w:hAnsi="Times New Roman" w:eastAsia="Arial Unicode MS" w:cs="Times New Roman"/>
          <w:kern w:val="1"/>
          <w:sz w:val="24"/>
          <w:szCs w:val="24"/>
          <w:lang w:val="ru-RU"/>
        </w:rPr>
        <w:t>Рабочая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14:paraId="71F376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19E2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Изменения программы в 7–9 классах</w:t>
      </w:r>
    </w:p>
    <w:p w14:paraId="13072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Вероятность и статистика</w:t>
      </w:r>
    </w:p>
    <w:p w14:paraId="3C140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обучающихся. </w:t>
      </w:r>
    </w:p>
    <w:p w14:paraId="22FC0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14:paraId="56B39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E9040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  <w:t xml:space="preserve">рабочая программа учебного курса «Вероятность и статистика» </w:t>
      </w:r>
    </w:p>
    <w:p w14:paraId="1F228B4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 w:val="0"/>
          <w:caps/>
          <w:sz w:val="24"/>
          <w:szCs w:val="24"/>
          <w:lang w:val="ru-RU"/>
        </w:rPr>
        <w:t>7–9 классы</w:t>
      </w:r>
    </w:p>
    <w:p w14:paraId="13FE00F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16454CB7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изучения учебного курса</w:t>
      </w:r>
    </w:p>
    <w:p w14:paraId="3FEA2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14:paraId="536EC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16810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8C56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14:paraId="2D9E6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5B59C2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42B38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37B51D27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курса в учебном плане</w:t>
      </w:r>
    </w:p>
    <w:p w14:paraId="6E087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47DC0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56579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3358F9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7B3A8C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Содержание учебного курса (по годам обучения)</w:t>
      </w:r>
    </w:p>
    <w:p w14:paraId="397BC062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92CFCF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класс</w:t>
      </w:r>
    </w:p>
    <w:p w14:paraId="6417F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573A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F27F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>
        <w:rPr>
          <w:rStyle w:val="8"/>
          <w:rFonts w:ascii="Times New Roman" w:hAnsi="Times New Roman" w:cs="Times New Roman"/>
          <w:i/>
          <w:sz w:val="24"/>
          <w:szCs w:val="24"/>
        </w:rPr>
        <w:footnoteReference w:id="0"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49F8A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B6D76A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970998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p w14:paraId="06999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3320B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60362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B6D9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9DB7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A0A7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0635A084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EB4CE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p w14:paraId="44FAF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7E70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Перестановки и факториал. Сочетания и число сочетаний.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Треугольник Паскаля.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Решение задач с использованием комбинаторики.</w:t>
      </w:r>
    </w:p>
    <w:p w14:paraId="2044A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80C3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C4F9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E1BF1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BCCE4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739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</w:pPr>
      <w:bookmarkStart w:id="4" w:name="_Toc83232970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Примерные контрольно-измерительные материалы</w:t>
      </w:r>
      <w:bookmarkEnd w:id="4"/>
    </w:p>
    <w:p w14:paraId="6942A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14:paraId="675DA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14:paraId="7C743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E49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A4EFD4">
      <w:pPr>
        <w:spacing w:after="0" w:line="240" w:lineRule="auto"/>
        <w:rPr>
          <w:rFonts w:ascii="Times New Roman" w:hAnsi="Times New Roman" w:cs="Times New Roman" w:eastAsiaTheme="majorEastAsia"/>
          <w:b/>
          <w:bCs/>
          <w:caps/>
          <w:sz w:val="24"/>
          <w:szCs w:val="24"/>
          <w:lang w:val="ru-RU"/>
        </w:rPr>
      </w:pPr>
      <w:bookmarkStart w:id="5" w:name="_Toc83232971"/>
      <w:r>
        <w:rPr>
          <w:rFonts w:ascii="Times New Roman" w:hAnsi="Times New Roman" w:cs="Times New Roman" w:eastAsiaTheme="majorEastAsia"/>
          <w:b/>
          <w:bCs/>
          <w:sz w:val="24"/>
          <w:szCs w:val="24"/>
          <w:lang w:val="ru-RU"/>
        </w:rPr>
        <w:t>ПЛАНИРУЕМЫЕ РЕЗУЛЬТАТЫ ОСВОЕНИЯ УЧЕБНОГО ПРЕДМЕТА «МАТЕМАТИКА» НА УРОВНЕ ОСНОВНОГО ОБЩЕГО ОБРАЗОВАНИЯ</w:t>
      </w:r>
      <w:bookmarkEnd w:id="5"/>
    </w:p>
    <w:p w14:paraId="33A7134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FDD71F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  <w:t>Личностные результаты:</w:t>
      </w:r>
    </w:p>
    <w:p w14:paraId="151C2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мотивация к обучению математике и целенаправленной познавательной деятельности;</w:t>
      </w:r>
    </w:p>
    <w:p w14:paraId="1E4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14:paraId="7C66D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14:paraId="3AA92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14:paraId="1B6D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14:paraId="23BE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14:paraId="098E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14:paraId="3912F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14:paraId="538BF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14:paraId="651156E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6F2586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14:paraId="178A385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33A4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14:paraId="0B009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14:paraId="1DC87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14:paraId="7517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14:paraId="65478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14:paraId="26FAA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14:paraId="56B6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14:paraId="751D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2820A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14:paraId="0535DC6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kern w:val="28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2601D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14:paraId="66937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2754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14:paraId="1B21F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72C19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7ACAC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14:paraId="6F86692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76F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14:paraId="4FF25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 w14:paraId="12E15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14:paraId="03B22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t>обходимые коррективы;</w:t>
      </w:r>
    </w:p>
    <w:p w14:paraId="19EDB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14:paraId="658B6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29A46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14:paraId="1099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задачи;</w:t>
      </w:r>
    </w:p>
    <w:p w14:paraId="1CACE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13205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14:paraId="46878686">
      <w:pPr>
        <w:spacing w:after="0" w:line="240" w:lineRule="auto"/>
        <w:ind w:left="425"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77B7F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1082726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14:paraId="7E36188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3D8D05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планируемые Предметные результаты освоения рабочей программы курса «вероятность и статистика (по годам обучения)</w:t>
      </w:r>
    </w:p>
    <w:p w14:paraId="2F4EA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14:paraId="5EBDDBD8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DBE42D0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14:paraId="03FFFE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14:paraId="08B43B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F635D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14:paraId="57770B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0E0461CD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580BD1F1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8 класс</w:t>
      </w:r>
    </w:p>
    <w:p w14:paraId="094B1728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14:paraId="4E39826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2A8F24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14:paraId="2603D2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14:paraId="423D0AE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14:paraId="30DA7D5B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14:paraId="35EAEC16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F6F22F1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48DF2B5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9 класс</w:t>
      </w:r>
    </w:p>
    <w:p w14:paraId="1350C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14:paraId="37A4D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14:paraId="28A39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14:paraId="498C4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14:paraId="269FF42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F1C49A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2DEDB0E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4F16F69">
      <w:pPr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br w:type="page"/>
      </w:r>
    </w:p>
    <w:p w14:paraId="6BED7C77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2C8694C9">
      <w:pPr>
        <w:spacing w:after="0"/>
        <w:ind w:left="120"/>
      </w:pPr>
      <w:bookmarkStart w:id="6" w:name="block-22949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C31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 w14:paraId="61737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25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790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582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FD9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A9D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00D5C4">
            <w:pPr>
              <w:spacing w:after="0"/>
              <w:ind w:left="135"/>
            </w:pPr>
          </w:p>
        </w:tc>
      </w:tr>
      <w:tr w14:paraId="37245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312CB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32FB8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B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AEBD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BDE6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DFF8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743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B86F2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FB937F"/>
        </w:tc>
      </w:tr>
      <w:tr w14:paraId="30CA0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B6A2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70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B8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CD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12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1FCD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00F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1A9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068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160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427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87B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02B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7BEC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51B0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D6D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3FD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8A5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2E4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A2A9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060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28A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82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3E9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B5F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6C6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B5BF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C578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EF2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4564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1A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95E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766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B5AE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9C9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D04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507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343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3EF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7C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34E1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11F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AF0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79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6739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436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39F91D"/>
        </w:tc>
      </w:tr>
    </w:tbl>
    <w:p w14:paraId="229F369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B2FD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10"/>
      </w:tblGrid>
      <w:tr w14:paraId="0FED5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DE5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11A4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4A1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CB5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FCFB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0D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CBD674">
            <w:pPr>
              <w:spacing w:after="0"/>
              <w:ind w:left="135"/>
            </w:pPr>
          </w:p>
        </w:tc>
      </w:tr>
      <w:tr w14:paraId="4B310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E2A04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D6489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DCC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3C200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413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272BD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A8F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535D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45A389"/>
        </w:tc>
      </w:tr>
      <w:tr w14:paraId="6B768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932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6DC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FCB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7DB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6E4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F688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831C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87D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43B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93E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046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9D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D63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25B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6F76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202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C95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545E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A6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649D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3E3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8B8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CAB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E5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08F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DBB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EDBD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E01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261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BA2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209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5B2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C89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DD37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B28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BF3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B2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2FE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14E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F9E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1B37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20C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FC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9E8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A50B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586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EDE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8C2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190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D48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BC8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07D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41F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587996"/>
        </w:tc>
      </w:tr>
    </w:tbl>
    <w:p w14:paraId="4307EF6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DD41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34"/>
      </w:tblGrid>
      <w:tr w14:paraId="76E27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832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2D7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47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587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1C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81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B5E750">
            <w:pPr>
              <w:spacing w:after="0"/>
              <w:ind w:left="135"/>
            </w:pPr>
          </w:p>
        </w:tc>
      </w:tr>
      <w:tr w14:paraId="520B2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0B89C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76EA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68C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161A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B885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DDEC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0AD7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2861E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B23DD3"/>
        </w:tc>
      </w:tr>
      <w:tr w14:paraId="6F8951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2854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CA4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669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8F5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A56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3FC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36B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3B5D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F2D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FB0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2D0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B60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528F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402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53A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A17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BDC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693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58C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8E7A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BF3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A88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0BD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973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459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67F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61F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E35B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F50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3E6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83A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93F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E860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5784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FB4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4EF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0D7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CEF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90A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2D2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59F1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53F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5E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9CA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47C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6AD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4A849C"/>
        </w:tc>
      </w:tr>
    </w:tbl>
    <w:p w14:paraId="282020D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968F10B">
      <w:pPr>
        <w:rPr>
          <w:lang w:val="ru-RU"/>
        </w:rPr>
      </w:pPr>
    </w:p>
    <w:bookmarkEnd w:id="6"/>
    <w:p w14:paraId="5CCE4C4B">
      <w:pPr>
        <w:spacing w:after="0"/>
        <w:ind w:left="120"/>
        <w:rPr>
          <w:lang w:val="ru-RU"/>
        </w:rPr>
      </w:pPr>
      <w:bookmarkStart w:id="7" w:name="block-2294914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1F9FF2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591DFA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D05E2A1">
      <w:pPr>
        <w:pStyle w:val="19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41"/>
          <w:rFonts w:eastAsiaTheme="majorEastAsia"/>
          <w:color w:val="333333"/>
          <w:sz w:val="25"/>
          <w:szCs w:val="25"/>
        </w:rPr>
        <w:t>• Алгебра, 7 класс/ Колягин Ю.М., Ткачева М.В., Федорова Н.Е. и другие, Акционерное общество «Издательство «Просвещение»</w:t>
      </w:r>
      <w:r>
        <w:rPr>
          <w:color w:val="333333"/>
          <w:sz w:val="25"/>
          <w:szCs w:val="25"/>
        </w:rPr>
        <w:br w:type="textWrapping"/>
      </w:r>
      <w:r>
        <w:rPr>
          <w:rStyle w:val="41"/>
          <w:rFonts w:eastAsiaTheme="majorEastAsia"/>
          <w:color w:val="333333"/>
          <w:sz w:val="25"/>
          <w:szCs w:val="25"/>
        </w:rPr>
        <w:t>• Алгебра, 8 класс/ Колягин Ю.М., Ткачева М.В., Федорова Н.Е. и другие, Акционерное общество «Издательство «Просвещение»</w:t>
      </w:r>
      <w:r>
        <w:rPr>
          <w:color w:val="333333"/>
          <w:sz w:val="25"/>
          <w:szCs w:val="25"/>
        </w:rPr>
        <w:br w:type="textWrapping"/>
      </w:r>
      <w:r>
        <w:rPr>
          <w:rStyle w:val="41"/>
          <w:rFonts w:eastAsiaTheme="majorEastAsia"/>
          <w:color w:val="333333"/>
          <w:sz w:val="25"/>
          <w:szCs w:val="25"/>
        </w:rPr>
        <w:t>• Алгебра, 9 класс/ Колягин Ю.М., Ткачева М.В., Федорова Н.Е. и другие, Акционерное общество «Издательство «Просвещение»</w:t>
      </w:r>
      <w:r>
        <w:rPr>
          <w:rStyle w:val="40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14:paraId="24A8070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67695A2">
      <w:pPr>
        <w:pStyle w:val="42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4B399B61">
      <w:pPr>
        <w:pStyle w:val="17"/>
        <w:spacing w:before="156"/>
      </w:pPr>
      <w:r>
        <w:t>Используемые</w:t>
      </w:r>
      <w:r>
        <w:rPr>
          <w:spacing w:val="-4"/>
        </w:rPr>
        <w:t xml:space="preserve"> </w:t>
      </w:r>
      <w:r>
        <w:t>ресурсы:</w:t>
      </w:r>
    </w:p>
    <w:p w14:paraId="10C4B627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помощник»: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"http://school-assistant.ru/" \h </w:instrText>
      </w:r>
      <w:r>
        <w:fldChar w:fldCharType="separate"/>
      </w:r>
      <w:r>
        <w:rPr>
          <w:sz w:val="24"/>
        </w:rPr>
        <w:t>http://school-assistant.ru/</w:t>
      </w:r>
      <w:r>
        <w:rPr>
          <w:sz w:val="24"/>
        </w:rPr>
        <w:fldChar w:fldCharType="end"/>
      </w:r>
    </w:p>
    <w:p w14:paraId="2B997C39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«Школьная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математика»:</w:t>
      </w:r>
      <w:r>
        <w:rPr>
          <w:spacing w:val="-9"/>
          <w:sz w:val="24"/>
        </w:rPr>
        <w:t xml:space="preserve"> </w:t>
      </w:r>
      <w:r>
        <w:fldChar w:fldCharType="begin"/>
      </w:r>
      <w:r>
        <w:instrText xml:space="preserve"> HYPERLINK "http://math-prosto.ru/index.php" \h </w:instrText>
      </w:r>
      <w:r>
        <w:fldChar w:fldCharType="separate"/>
      </w:r>
      <w:r>
        <w:rPr>
          <w:sz w:val="24"/>
        </w:rPr>
        <w:t>http://math-prosto.ru/index.php</w:t>
      </w:r>
      <w:r>
        <w:rPr>
          <w:sz w:val="24"/>
        </w:rPr>
        <w:fldChar w:fldCharType="end"/>
      </w:r>
    </w:p>
    <w:p w14:paraId="6974E2DB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1" w:after="0" w:line="240" w:lineRule="auto"/>
        <w:contextualSpacing w:val="0"/>
        <w:rPr>
          <w:sz w:val="24"/>
        </w:rPr>
      </w:pPr>
      <w:r>
        <w:rPr>
          <w:sz w:val="24"/>
        </w:rPr>
        <w:t>«ЯКласс»:</w:t>
      </w:r>
      <w:r>
        <w:rPr>
          <w:spacing w:val="-10"/>
          <w:sz w:val="24"/>
        </w:rPr>
        <w:t xml:space="preserve"> </w:t>
      </w:r>
      <w:r>
        <w:fldChar w:fldCharType="begin"/>
      </w:r>
      <w:r>
        <w:instrText xml:space="preserve"> HYPERLINK "http://www.yaklass.ru/" \h </w:instrText>
      </w:r>
      <w:r>
        <w:fldChar w:fldCharType="separate"/>
      </w:r>
      <w:r>
        <w:rPr>
          <w:sz w:val="24"/>
        </w:rPr>
        <w:t>http://www.yaklass.ru</w:t>
      </w:r>
      <w:r>
        <w:rPr>
          <w:sz w:val="24"/>
        </w:rPr>
        <w:fldChar w:fldCharType="end"/>
      </w:r>
    </w:p>
    <w:p w14:paraId="72094252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"http://eor.edu.ru/" \h </w:instrText>
      </w:r>
      <w:r>
        <w:fldChar w:fldCharType="separate"/>
      </w:r>
      <w:r>
        <w:rPr>
          <w:sz w:val="24"/>
        </w:rPr>
        <w:t>http://eor.edu.ru/.</w:t>
      </w:r>
      <w:r>
        <w:rPr>
          <w:sz w:val="24"/>
        </w:rPr>
        <w:fldChar w:fldCharType="end"/>
      </w:r>
    </w:p>
    <w:p w14:paraId="5A811FCD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>Единая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"http://school-ollection.edu.ru/" \h </w:instrText>
      </w:r>
      <w:r>
        <w:fldChar w:fldCharType="separate"/>
      </w:r>
      <w:r>
        <w:rPr>
          <w:sz w:val="24"/>
        </w:rPr>
        <w:t>http://school-ollection.edu.ru/.</w:t>
      </w:r>
      <w:r>
        <w:rPr>
          <w:sz w:val="24"/>
        </w:rPr>
        <w:fldChar w:fldCharType="end"/>
      </w:r>
    </w:p>
    <w:p w14:paraId="15663B1C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292" w:lineRule="auto"/>
        <w:ind w:left="106" w:right="2245" w:firstLine="0"/>
        <w:contextualSpacing w:val="0"/>
        <w:rPr>
          <w:sz w:val="24"/>
        </w:rPr>
      </w:pPr>
      <w:r>
        <w:rPr>
          <w:sz w:val="24"/>
        </w:rPr>
        <w:t>Информационная система "Единое окно доступа к образовательным ресурсам":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"http://window.edu.ru/" \h </w:instrText>
      </w:r>
      <w:r>
        <w:fldChar w:fldCharType="separate"/>
      </w:r>
      <w:r>
        <w:rPr>
          <w:sz w:val="24"/>
        </w:rPr>
        <w:t>http://window.edu.ru/.</w:t>
      </w:r>
      <w:r>
        <w:rPr>
          <w:sz w:val="24"/>
        </w:rPr>
        <w:fldChar w:fldCharType="end"/>
      </w:r>
    </w:p>
    <w:p w14:paraId="161DC3EA">
      <w:pPr>
        <w:pStyle w:val="29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after="0" w:line="292" w:lineRule="auto"/>
        <w:ind w:left="106" w:right="3505" w:firstLine="0"/>
        <w:contextualSpacing w:val="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образование":</w:t>
      </w:r>
      <w:r>
        <w:rPr>
          <w:spacing w:val="-8"/>
          <w:sz w:val="24"/>
        </w:rPr>
        <w:t xml:space="preserve"> </w:t>
      </w:r>
      <w:r>
        <w:fldChar w:fldCharType="begin"/>
      </w:r>
      <w:r>
        <w:instrText xml:space="preserve"> HYPERLINK "http://www.edu.ru/" \h </w:instrText>
      </w:r>
      <w:r>
        <w:fldChar w:fldCharType="separate"/>
      </w:r>
      <w:r>
        <w:rPr>
          <w:sz w:val="24"/>
        </w:rPr>
        <w:t>http://www.edu.ru/.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ЭОР</w:t>
      </w:r>
      <w:r>
        <w:rPr>
          <w:spacing w:val="-1"/>
          <w:sz w:val="24"/>
        </w:rPr>
        <w:t xml:space="preserve"> </w:t>
      </w:r>
      <w:r>
        <w:rPr>
          <w:sz w:val="24"/>
        </w:rPr>
        <w:t>и ЦОР.</w:t>
      </w:r>
    </w:p>
    <w:p w14:paraId="6C26B161">
      <w:pPr>
        <w:pStyle w:val="17"/>
        <w:spacing w:line="275" w:lineRule="exact"/>
      </w:pPr>
      <w:r>
        <w:t>"Открытый</w:t>
      </w:r>
      <w:r>
        <w:rPr>
          <w:spacing w:val="-8"/>
        </w:rPr>
        <w:t xml:space="preserve"> </w:t>
      </w:r>
      <w:r>
        <w:t>класс"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"http://www.openclass.ru/" \h </w:instrText>
      </w:r>
      <w:r>
        <w:fldChar w:fldCharType="separate"/>
      </w:r>
      <w:r>
        <w:t>http://www.openclass.ru/</w:t>
      </w:r>
      <w:r>
        <w:fldChar w:fldCharType="end"/>
      </w:r>
      <w:bookmarkEnd w:id="7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3734F201">
      <w:pPr>
        <w:pStyle w:val="15"/>
      </w:pPr>
      <w:r>
        <w:rPr>
          <w:rStyle w:val="8"/>
        </w:rPr>
        <w:footnoteRef/>
      </w:r>
      <w: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74F6F"/>
    <w:multiLevelType w:val="multilevel"/>
    <w:tmpl w:val="24574F6F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F281BDD"/>
    <w:multiLevelType w:val="multilevel"/>
    <w:tmpl w:val="3F281BDD"/>
    <w:lvl w:ilvl="0" w:tentative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7C"/>
    <w:rsid w:val="0014092E"/>
    <w:rsid w:val="001B3B43"/>
    <w:rsid w:val="00245BA8"/>
    <w:rsid w:val="002718CB"/>
    <w:rsid w:val="00334ACD"/>
    <w:rsid w:val="003E79FB"/>
    <w:rsid w:val="00411ACB"/>
    <w:rsid w:val="00462A8E"/>
    <w:rsid w:val="005F03F7"/>
    <w:rsid w:val="00630D7C"/>
    <w:rsid w:val="0067555F"/>
    <w:rsid w:val="00722952"/>
    <w:rsid w:val="00770892"/>
    <w:rsid w:val="007E42CA"/>
    <w:rsid w:val="00866903"/>
    <w:rsid w:val="008A6F62"/>
    <w:rsid w:val="008C04FA"/>
    <w:rsid w:val="00B308EA"/>
    <w:rsid w:val="00B55128"/>
    <w:rsid w:val="00BC7E8B"/>
    <w:rsid w:val="00C66AE4"/>
    <w:rsid w:val="00F0552A"/>
    <w:rsid w:val="00F13A34"/>
    <w:rsid w:val="6FB1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uiPriority w:val="99"/>
    <w:rPr>
      <w:vertAlign w:val="superscript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9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  <w:lang w:val="ru-RU"/>
    </w:rPr>
  </w:style>
  <w:style w:type="paragraph" w:styleId="13">
    <w:name w:val="Normal Indent"/>
    <w:basedOn w:val="1"/>
    <w:unhideWhenUsed/>
    <w:uiPriority w:val="99"/>
    <w:pPr>
      <w:ind w:left="720"/>
    </w:pPr>
  </w:style>
  <w:style w:type="paragraph" w:styleId="14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5">
    <w:name w:val="footnote text"/>
    <w:basedOn w:val="1"/>
    <w:link w:val="3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680"/>
        <w:tab w:val="right" w:pos="9360"/>
      </w:tabs>
    </w:pPr>
  </w:style>
  <w:style w:type="paragraph" w:styleId="17">
    <w:name w:val="Body Text"/>
    <w:basedOn w:val="1"/>
    <w:link w:val="35"/>
    <w:qFormat/>
    <w:uiPriority w:val="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18">
    <w:name w:val="Title"/>
    <w:basedOn w:val="1"/>
    <w:next w:val="1"/>
    <w:link w:val="2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20">
    <w:name w:val="Subtitle"/>
    <w:basedOn w:val="1"/>
    <w:next w:val="1"/>
    <w:link w:val="27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21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3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5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6">
    <w:name w:val="Верхний колонтитул Знак"/>
    <w:basedOn w:val="6"/>
    <w:link w:val="16"/>
    <w:uiPriority w:val="99"/>
  </w:style>
  <w:style w:type="character" w:customStyle="1" w:styleId="27">
    <w:name w:val="Подзаголовок Знак"/>
    <w:basedOn w:val="6"/>
    <w:link w:val="2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8">
    <w:name w:val="Название Знак"/>
    <w:basedOn w:val="6"/>
    <w:link w:val="18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9">
    <w:name w:val="List Paragraph"/>
    <w:basedOn w:val="1"/>
    <w:link w:val="30"/>
    <w:qFormat/>
    <w:uiPriority w:val="1"/>
    <w:pPr>
      <w:spacing w:after="160" w:line="259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customStyle="1" w:styleId="30">
    <w:name w:val="Абзац списка Знак"/>
    <w:link w:val="29"/>
    <w:qFormat/>
    <w:uiPriority w:val="1"/>
    <w:rPr>
      <w:rFonts w:ascii="Times New Roman" w:hAnsi="Times New Roman"/>
      <w:sz w:val="28"/>
      <w:lang w:val="ru-RU"/>
    </w:rPr>
  </w:style>
  <w:style w:type="character" w:customStyle="1" w:styleId="31">
    <w:name w:val="Текст сноски Знак"/>
    <w:basedOn w:val="6"/>
    <w:link w:val="15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table" w:customStyle="1" w:styleId="32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Оглавление 11"/>
    <w:basedOn w:val="1"/>
    <w:qFormat/>
    <w:uiPriority w:val="1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34">
    <w:name w:val="Оглавление 21"/>
    <w:basedOn w:val="1"/>
    <w:qFormat/>
    <w:uiPriority w:val="1"/>
    <w:pPr>
      <w:widowControl w:val="0"/>
      <w:autoSpaceDE w:val="0"/>
      <w:autoSpaceDN w:val="0"/>
      <w:spacing w:after="0" w:line="322" w:lineRule="exact"/>
      <w:ind w:left="965"/>
    </w:pPr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35">
    <w:name w:val="Основной текст Знак"/>
    <w:basedOn w:val="6"/>
    <w:link w:val="17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36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customStyle="1" w:styleId="37">
    <w:name w:val="Заголовок 21"/>
    <w:basedOn w:val="1"/>
    <w:qFormat/>
    <w:uiPriority w:val="1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  <w:style w:type="paragraph" w:customStyle="1" w:styleId="3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54"/>
    </w:pPr>
    <w:rPr>
      <w:rFonts w:ascii="Times New Roman" w:hAnsi="Times New Roman" w:eastAsia="Times New Roman" w:cs="Times New Roman"/>
      <w:lang w:val="ru-RU"/>
    </w:rPr>
  </w:style>
  <w:style w:type="character" w:customStyle="1" w:styleId="39">
    <w:name w:val="Текст выноски Знак"/>
    <w:basedOn w:val="6"/>
    <w:link w:val="12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40">
    <w:name w:val="placeholder-mask"/>
    <w:basedOn w:val="6"/>
    <w:qFormat/>
    <w:uiPriority w:val="0"/>
  </w:style>
  <w:style w:type="character" w:customStyle="1" w:styleId="41">
    <w:name w:val="placeholder"/>
    <w:basedOn w:val="6"/>
    <w:qFormat/>
    <w:uiPriority w:val="0"/>
  </w:style>
  <w:style w:type="paragraph" w:customStyle="1" w:styleId="42">
    <w:name w:val="Заголовок 12"/>
    <w:basedOn w:val="1"/>
    <w:qFormat/>
    <w:uiPriority w:val="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customStyle="1" w:styleId="43">
    <w:name w:val="Заголовок 22"/>
    <w:basedOn w:val="1"/>
    <w:qFormat/>
    <w:uiPriority w:val="1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8328</Words>
  <Characters>47471</Characters>
  <Lines>395</Lines>
  <Paragraphs>111</Paragraphs>
  <TotalTime>30</TotalTime>
  <ScaleCrop>false</ScaleCrop>
  <LinksUpToDate>false</LinksUpToDate>
  <CharactersWithSpaces>55688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2023-08-26T20:30:00Z</dcterms:created>
  <dc:creator>msi</dc:creator>
  <cp:lastModifiedBy>msi</cp:lastModifiedBy>
  <dcterms:modified xsi:type="dcterms:W3CDTF">2024-11-27T15:31:13Z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D4F7B710CC4149438F4E01487CCD001F_13</vt:lpwstr>
  </property>
</Properties>
</file>